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Lentelstinklelis"/>
        <w:tblpPr w:leftFromText="180" w:rightFromText="180" w:horzAnchor="margin" w:tblpY="-201"/>
        <w:tblW w:w="15163" w:type="dxa"/>
        <w:tblLook w:val="04A0" w:firstRow="1" w:lastRow="0" w:firstColumn="1" w:lastColumn="0" w:noHBand="0" w:noVBand="1"/>
      </w:tblPr>
      <w:tblGrid>
        <w:gridCol w:w="3823"/>
        <w:gridCol w:w="4394"/>
        <w:gridCol w:w="4678"/>
        <w:gridCol w:w="2268"/>
      </w:tblGrid>
      <w:tr w:rsidR="00D87587" w:rsidRPr="00D87587" w14:paraId="24CF8D79" w14:textId="77777777" w:rsidTr="0049200D">
        <w:tc>
          <w:tcPr>
            <w:tcW w:w="15163" w:type="dxa"/>
            <w:gridSpan w:val="4"/>
          </w:tcPr>
          <w:p w14:paraId="658D3481" w14:textId="77777777" w:rsidR="00D87587" w:rsidRPr="00D87587" w:rsidRDefault="00D87587" w:rsidP="00D87587">
            <w:pPr>
              <w:jc w:val="center"/>
              <w:rPr>
                <w:rFonts w:ascii="Times New Roman" w:hAnsi="Times New Roman" w:cs="Times New Roman"/>
              </w:rPr>
            </w:pPr>
          </w:p>
          <w:p w14:paraId="75242B80" w14:textId="77777777" w:rsidR="00D87587" w:rsidRPr="00D87587" w:rsidRDefault="00D87587" w:rsidP="00D87587">
            <w:pPr>
              <w:jc w:val="center"/>
              <w:rPr>
                <w:rFonts w:ascii="Times New Roman" w:hAnsi="Times New Roman" w:cs="Times New Roman"/>
              </w:rPr>
            </w:pPr>
            <w:r w:rsidRPr="00D87587">
              <w:rPr>
                <w:rFonts w:ascii="Times New Roman" w:hAnsi="Times New Roman" w:cs="Times New Roman"/>
              </w:rPr>
              <w:t>NACIONALINĖ ŠVIETIMO AGENTŪRA</w:t>
            </w:r>
          </w:p>
          <w:p w14:paraId="07A5CA42" w14:textId="77777777" w:rsidR="00D87587" w:rsidRPr="00D87587" w:rsidRDefault="00D87587" w:rsidP="00D8758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87587">
              <w:rPr>
                <w:rFonts w:ascii="Times New Roman" w:hAnsi="Times New Roman" w:cs="Times New Roman"/>
                <w:b/>
                <w:bCs/>
              </w:rPr>
              <w:t>KAZLŲ RŪDOS KAZIO GRINIAUS GIMNAZIJOS VEIKLOS</w:t>
            </w:r>
          </w:p>
          <w:p w14:paraId="7E4D0A15" w14:textId="77777777" w:rsidR="00D87587" w:rsidRPr="00D87587" w:rsidRDefault="00D87587" w:rsidP="00D8758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87587">
              <w:rPr>
                <w:rFonts w:ascii="Times New Roman" w:hAnsi="Times New Roman" w:cs="Times New Roman"/>
                <w:b/>
                <w:bCs/>
              </w:rPr>
              <w:t>PAKARTOTINIO RIZIKOS IŠORINIO VERTINIMO ATASKAITA</w:t>
            </w:r>
          </w:p>
          <w:p w14:paraId="6C88CC1A" w14:textId="77777777" w:rsidR="00D87587" w:rsidRPr="00D87587" w:rsidRDefault="00D87587" w:rsidP="00D87587">
            <w:pPr>
              <w:jc w:val="center"/>
              <w:rPr>
                <w:rFonts w:ascii="Times New Roman" w:hAnsi="Times New Roman" w:cs="Times New Roman"/>
              </w:rPr>
            </w:pPr>
            <w:r w:rsidRPr="00D87587">
              <w:rPr>
                <w:rFonts w:ascii="Times New Roman" w:hAnsi="Times New Roman" w:cs="Times New Roman"/>
              </w:rPr>
              <w:t>2022-10-17 Nr. A-85</w:t>
            </w:r>
          </w:p>
          <w:p w14:paraId="37ADE24E" w14:textId="77777777" w:rsidR="00D87587" w:rsidRPr="00D87587" w:rsidRDefault="00D87587" w:rsidP="00D87587">
            <w:pPr>
              <w:rPr>
                <w:rFonts w:ascii="Times New Roman" w:hAnsi="Times New Roman" w:cs="Times New Roman"/>
              </w:rPr>
            </w:pPr>
          </w:p>
        </w:tc>
      </w:tr>
      <w:tr w:rsidR="00D87587" w:rsidRPr="00D87587" w14:paraId="099C8485" w14:textId="77777777" w:rsidTr="0049200D">
        <w:tc>
          <w:tcPr>
            <w:tcW w:w="15163" w:type="dxa"/>
            <w:gridSpan w:val="4"/>
          </w:tcPr>
          <w:p w14:paraId="3D874630" w14:textId="7CF68402" w:rsidR="00D87587" w:rsidRPr="0049200D" w:rsidRDefault="00D87587" w:rsidP="00D8758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9200D">
              <w:rPr>
                <w:rFonts w:ascii="Times New Roman" w:hAnsi="Times New Roman" w:cs="Times New Roman"/>
                <w:b/>
                <w:bCs/>
              </w:rPr>
              <w:t>Rekomendacijų įgyvendinimo planas</w:t>
            </w:r>
            <w:r w:rsidR="0049200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  <w:tr w:rsidR="00D87587" w:rsidRPr="00D87587" w14:paraId="63763242" w14:textId="77777777" w:rsidTr="00D10E12">
        <w:tc>
          <w:tcPr>
            <w:tcW w:w="3823" w:type="dxa"/>
          </w:tcPr>
          <w:p w14:paraId="3F21D674" w14:textId="40C5DF7E" w:rsidR="00D87587" w:rsidRPr="0049200D" w:rsidRDefault="00D87587" w:rsidP="0049200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9200D">
              <w:rPr>
                <w:rFonts w:ascii="Times New Roman" w:hAnsi="Times New Roman" w:cs="Times New Roman"/>
                <w:b/>
                <w:bCs/>
              </w:rPr>
              <w:t>Rekomendacijos Mokyklos savininkei – Kazlų Rūdos savivaldybei:</w:t>
            </w:r>
          </w:p>
        </w:tc>
        <w:tc>
          <w:tcPr>
            <w:tcW w:w="4394" w:type="dxa"/>
          </w:tcPr>
          <w:p w14:paraId="102CF8C9" w14:textId="2281E8AA" w:rsidR="00D87587" w:rsidRPr="0049200D" w:rsidRDefault="00D87587" w:rsidP="0049200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9200D">
              <w:rPr>
                <w:rFonts w:ascii="Times New Roman" w:hAnsi="Times New Roman" w:cs="Times New Roman"/>
                <w:b/>
                <w:bCs/>
              </w:rPr>
              <w:t>Priemonė</w:t>
            </w:r>
          </w:p>
        </w:tc>
        <w:tc>
          <w:tcPr>
            <w:tcW w:w="4678" w:type="dxa"/>
          </w:tcPr>
          <w:p w14:paraId="2850E5ED" w14:textId="2D83C1FB" w:rsidR="00D87587" w:rsidRPr="0049200D" w:rsidRDefault="00D87587" w:rsidP="0049200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9200D">
              <w:rPr>
                <w:rFonts w:ascii="Times New Roman" w:hAnsi="Times New Roman" w:cs="Times New Roman"/>
                <w:b/>
                <w:bCs/>
              </w:rPr>
              <w:t>Atsakingi asmenys</w:t>
            </w:r>
          </w:p>
        </w:tc>
        <w:tc>
          <w:tcPr>
            <w:tcW w:w="2268" w:type="dxa"/>
          </w:tcPr>
          <w:p w14:paraId="429183B3" w14:textId="18D14710" w:rsidR="00D87587" w:rsidRPr="0049200D" w:rsidRDefault="00D87587" w:rsidP="0049200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9200D">
              <w:rPr>
                <w:rFonts w:ascii="Times New Roman" w:hAnsi="Times New Roman" w:cs="Times New Roman"/>
                <w:b/>
                <w:bCs/>
              </w:rPr>
              <w:t>Terminas</w:t>
            </w:r>
          </w:p>
        </w:tc>
      </w:tr>
      <w:tr w:rsidR="008F74D7" w:rsidRPr="00D87587" w14:paraId="252CE3DB" w14:textId="77777777" w:rsidTr="00D10E12">
        <w:tc>
          <w:tcPr>
            <w:tcW w:w="3823" w:type="dxa"/>
            <w:vMerge w:val="restart"/>
          </w:tcPr>
          <w:p w14:paraId="2203F3D0" w14:textId="2750C74F" w:rsidR="008F74D7" w:rsidRPr="0049200D" w:rsidRDefault="008F74D7" w:rsidP="00D87587">
            <w:pPr>
              <w:rPr>
                <w:rFonts w:ascii="Times New Roman" w:hAnsi="Times New Roman" w:cs="Times New Roman"/>
                <w:i/>
                <w:iCs/>
              </w:rPr>
            </w:pPr>
            <w:r w:rsidRPr="0049200D">
              <w:rPr>
                <w:rFonts w:ascii="Times New Roman" w:hAnsi="Times New Roman" w:cs="Times New Roman"/>
                <w:i/>
                <w:iCs/>
              </w:rPr>
              <w:t>Atsižvelgus į mokyklos bendruomenės motyvaciją, sutelktumą, stiprėjantį potencialą, veiklos kryptingumą, pripažinus padarytą pažangą ir įgyvendinamus pokyčius</w:t>
            </w:r>
          </w:p>
          <w:p w14:paraId="69DB59B9" w14:textId="297CA265" w:rsidR="008F74D7" w:rsidRPr="008F74D7" w:rsidRDefault="008F74D7" w:rsidP="008F74D7">
            <w:pPr>
              <w:rPr>
                <w:rFonts w:ascii="Times New Roman" w:hAnsi="Times New Roman" w:cs="Times New Roman"/>
              </w:rPr>
            </w:pPr>
            <w:r w:rsidRPr="008F74D7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F74D7">
              <w:rPr>
                <w:rFonts w:ascii="Times New Roman" w:hAnsi="Times New Roman" w:cs="Times New Roman"/>
              </w:rPr>
              <w:t xml:space="preserve"> inicijuoti šios mokyklos gerosios patirties sklaidą Kazlų Rūdos savivaldybės ir Respublikos pedagogams.</w:t>
            </w:r>
          </w:p>
        </w:tc>
        <w:tc>
          <w:tcPr>
            <w:tcW w:w="4394" w:type="dxa"/>
          </w:tcPr>
          <w:p w14:paraId="35F75D05" w14:textId="4ABB084B" w:rsidR="008F74D7" w:rsidRDefault="008F74D7" w:rsidP="00D875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Konferencija „</w:t>
            </w:r>
            <w:r w:rsidR="00CE5243">
              <w:rPr>
                <w:rFonts w:ascii="Times New Roman" w:hAnsi="Times New Roman" w:cs="Times New Roman"/>
              </w:rPr>
              <w:t>U</w:t>
            </w:r>
            <w:r w:rsidR="00CE5243" w:rsidRPr="00CE5243">
              <w:rPr>
                <w:rFonts w:ascii="Times New Roman" w:hAnsi="Times New Roman" w:cs="Times New Roman"/>
              </w:rPr>
              <w:t>žprogramuoti sėkmei: geroji projekto „</w:t>
            </w:r>
            <w:r w:rsidR="00CE5243">
              <w:rPr>
                <w:rFonts w:ascii="Times New Roman" w:hAnsi="Times New Roman" w:cs="Times New Roman"/>
              </w:rPr>
              <w:t>K</w:t>
            </w:r>
            <w:r w:rsidR="00CE5243" w:rsidRPr="00CE5243">
              <w:rPr>
                <w:rFonts w:ascii="Times New Roman" w:hAnsi="Times New Roman" w:cs="Times New Roman"/>
              </w:rPr>
              <w:t>okybės krepšelis“ patirtis</w:t>
            </w:r>
            <w:r w:rsidR="00CE5243" w:rsidRPr="00CE5243">
              <w:rPr>
                <w:rFonts w:ascii="Times New Roman" w:hAnsi="Times New Roman" w:cs="Times New Roman"/>
              </w:rPr>
              <w:t>“</w:t>
            </w:r>
            <w:r>
              <w:rPr>
                <w:rFonts w:ascii="Times New Roman" w:hAnsi="Times New Roman" w:cs="Times New Roman"/>
              </w:rPr>
              <w:t xml:space="preserve"> gerosios patirties sklaidai</w:t>
            </w:r>
          </w:p>
          <w:p w14:paraId="54ADC436" w14:textId="77777777" w:rsidR="008F74D7" w:rsidRDefault="008F74D7" w:rsidP="00D87587">
            <w:pPr>
              <w:rPr>
                <w:rFonts w:ascii="Times New Roman" w:hAnsi="Times New Roman" w:cs="Times New Roman"/>
              </w:rPr>
            </w:pPr>
          </w:p>
          <w:p w14:paraId="6809308C" w14:textId="77777777" w:rsidR="008F74D7" w:rsidRDefault="008F74D7" w:rsidP="008F74D7">
            <w:pPr>
              <w:rPr>
                <w:rFonts w:ascii="Times New Roman" w:hAnsi="Times New Roman" w:cs="Times New Roman"/>
              </w:rPr>
            </w:pPr>
            <w:r w:rsidRPr="008F74D7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F74D7">
              <w:rPr>
                <w:rFonts w:ascii="Times New Roman" w:hAnsi="Times New Roman" w:cs="Times New Roman"/>
              </w:rPr>
              <w:t>Kviesti Kokybės krepšelio veiklų partnerius Kauno raj. Garliavos Jonučių progimnazijos mokytojus, administraciją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1F0DEDF8" w14:textId="702A6602" w:rsidR="008F74D7" w:rsidRPr="008F74D7" w:rsidRDefault="008F74D7" w:rsidP="008F7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Kitų mokyklų mokytojus.</w:t>
            </w:r>
          </w:p>
        </w:tc>
        <w:tc>
          <w:tcPr>
            <w:tcW w:w="4678" w:type="dxa"/>
          </w:tcPr>
          <w:p w14:paraId="1FDF6EF7" w14:textId="77777777" w:rsidR="008F74D7" w:rsidRDefault="008F74D7" w:rsidP="00D875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Kazlų Rūdos savivaldybės administracijos Švietimo, kultūros ir sporto skyrius, </w:t>
            </w:r>
          </w:p>
          <w:p w14:paraId="6CF11965" w14:textId="77777777" w:rsidR="008F74D7" w:rsidRDefault="008F74D7" w:rsidP="00D875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Ina Živatkauskienė, </w:t>
            </w:r>
          </w:p>
          <w:p w14:paraId="76EBEAAA" w14:textId="78681D4B" w:rsidR="008F74D7" w:rsidRDefault="008F74D7" w:rsidP="00D875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Jurgita </w:t>
            </w:r>
            <w:proofErr w:type="spellStart"/>
            <w:r>
              <w:rPr>
                <w:rFonts w:ascii="Times New Roman" w:hAnsi="Times New Roman" w:cs="Times New Roman"/>
              </w:rPr>
              <w:t>Šėvelienė</w:t>
            </w:r>
            <w:proofErr w:type="spellEnd"/>
          </w:p>
          <w:p w14:paraId="4D38ABC6" w14:textId="77777777" w:rsidR="008F74D7" w:rsidRDefault="008F74D7" w:rsidP="00D87587">
            <w:pPr>
              <w:rPr>
                <w:rFonts w:ascii="Times New Roman" w:hAnsi="Times New Roman" w:cs="Times New Roman"/>
              </w:rPr>
            </w:pPr>
          </w:p>
          <w:p w14:paraId="746EFBD0" w14:textId="1F1F24A9" w:rsidR="008F74D7" w:rsidRPr="00D87587" w:rsidRDefault="008F74D7" w:rsidP="00D875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K. Griniaus gimnazijos skyriaus P. Dovydaičio progimnazijos Kokybės krepšelio darbo grupė, mokytojai</w:t>
            </w:r>
          </w:p>
        </w:tc>
        <w:tc>
          <w:tcPr>
            <w:tcW w:w="2268" w:type="dxa"/>
          </w:tcPr>
          <w:p w14:paraId="40FE7506" w14:textId="2C470491" w:rsidR="008F74D7" w:rsidRDefault="00CE5243" w:rsidP="00D875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2023-04-13 </w:t>
            </w:r>
          </w:p>
          <w:p w14:paraId="60BF47A8" w14:textId="043A05D5" w:rsidR="00CE5243" w:rsidRPr="00D87587" w:rsidRDefault="00CE5243" w:rsidP="00D87587">
            <w:pPr>
              <w:rPr>
                <w:rFonts w:ascii="Times New Roman" w:hAnsi="Times New Roman" w:cs="Times New Roman"/>
              </w:rPr>
            </w:pPr>
          </w:p>
        </w:tc>
      </w:tr>
      <w:tr w:rsidR="008F74D7" w:rsidRPr="00D87587" w14:paraId="40B4CE03" w14:textId="77777777" w:rsidTr="00D10E12">
        <w:tc>
          <w:tcPr>
            <w:tcW w:w="3823" w:type="dxa"/>
            <w:vMerge/>
          </w:tcPr>
          <w:p w14:paraId="49732B34" w14:textId="673993A4" w:rsidR="008F74D7" w:rsidRPr="00D87587" w:rsidRDefault="008F74D7" w:rsidP="00D875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14:paraId="624D5855" w14:textId="163E7910" w:rsidR="008F74D7" w:rsidRPr="00D87587" w:rsidRDefault="008F74D7" w:rsidP="00D875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Parengti informacinius pranešimus viešinimui Gimnazijos svetainėje, </w:t>
            </w:r>
            <w:proofErr w:type="spellStart"/>
            <w:r w:rsidRPr="008F74D7">
              <w:rPr>
                <w:rFonts w:ascii="Times New Roman" w:hAnsi="Times New Roman" w:cs="Times New Roman"/>
                <w:i/>
                <w:iCs/>
              </w:rPr>
              <w:t>facebook</w:t>
            </w:r>
            <w:proofErr w:type="spellEnd"/>
            <w:r>
              <w:rPr>
                <w:rFonts w:ascii="Times New Roman" w:hAnsi="Times New Roman" w:cs="Times New Roman"/>
              </w:rPr>
              <w:t xml:space="preserve"> paskyrose</w:t>
            </w:r>
          </w:p>
        </w:tc>
        <w:tc>
          <w:tcPr>
            <w:tcW w:w="4678" w:type="dxa"/>
          </w:tcPr>
          <w:p w14:paraId="6F4B652B" w14:textId="77777777" w:rsidR="008F74D7" w:rsidRDefault="008F74D7" w:rsidP="008F7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Kazlų Rūdos savivaldybės administracijos Švietimo, kultūros ir sporto skyrius, </w:t>
            </w:r>
          </w:p>
          <w:p w14:paraId="39DFD4BF" w14:textId="40B2ED82" w:rsidR="008F74D7" w:rsidRDefault="008F74D7" w:rsidP="008F7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Jurgita </w:t>
            </w:r>
            <w:proofErr w:type="spellStart"/>
            <w:r>
              <w:rPr>
                <w:rFonts w:ascii="Times New Roman" w:hAnsi="Times New Roman" w:cs="Times New Roman"/>
              </w:rPr>
              <w:t>Šėvelienė</w:t>
            </w:r>
            <w:proofErr w:type="spellEnd"/>
            <w:r w:rsidR="0049200D">
              <w:rPr>
                <w:rFonts w:ascii="Times New Roman" w:hAnsi="Times New Roman" w:cs="Times New Roman"/>
              </w:rPr>
              <w:t xml:space="preserve">, </w:t>
            </w:r>
          </w:p>
          <w:p w14:paraId="2B4E7662" w14:textId="73C98294" w:rsidR="0049200D" w:rsidRDefault="0049200D" w:rsidP="008F7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Viešųjų ryšių specialistė Ugnė Vosyliūtė</w:t>
            </w:r>
          </w:p>
          <w:p w14:paraId="5AF17428" w14:textId="77777777" w:rsidR="008F74D7" w:rsidRDefault="008F74D7" w:rsidP="008F74D7">
            <w:pPr>
              <w:rPr>
                <w:rFonts w:ascii="Times New Roman" w:hAnsi="Times New Roman" w:cs="Times New Roman"/>
              </w:rPr>
            </w:pPr>
          </w:p>
          <w:p w14:paraId="4C42AB0A" w14:textId="1B18157A" w:rsidR="008F74D7" w:rsidRPr="00D87587" w:rsidRDefault="008F74D7" w:rsidP="008F7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K. Griniaus gimnazijos skyriaus P. Dovydaičio progimnazijos Kokybės krepšelio darbo grupė</w:t>
            </w:r>
          </w:p>
        </w:tc>
        <w:tc>
          <w:tcPr>
            <w:tcW w:w="2268" w:type="dxa"/>
          </w:tcPr>
          <w:p w14:paraId="34A889A2" w14:textId="07E62C52" w:rsidR="008F74D7" w:rsidRPr="00D87587" w:rsidRDefault="008F74D7" w:rsidP="00D875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Iki 2022-10-24</w:t>
            </w:r>
          </w:p>
        </w:tc>
      </w:tr>
      <w:tr w:rsidR="00D87587" w:rsidRPr="00D87587" w14:paraId="3CDC6953" w14:textId="77777777" w:rsidTr="00D10E12">
        <w:tc>
          <w:tcPr>
            <w:tcW w:w="3823" w:type="dxa"/>
          </w:tcPr>
          <w:p w14:paraId="735031D6" w14:textId="1FEF5A49" w:rsidR="00D87587" w:rsidRPr="008F74D7" w:rsidRDefault="008F74D7" w:rsidP="008F74D7">
            <w:pPr>
              <w:rPr>
                <w:rFonts w:ascii="Times New Roman" w:hAnsi="Times New Roman" w:cs="Times New Roman"/>
              </w:rPr>
            </w:pPr>
            <w:r w:rsidRPr="008F74D7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F74D7">
              <w:rPr>
                <w:rFonts w:ascii="Times New Roman" w:hAnsi="Times New Roman" w:cs="Times New Roman"/>
              </w:rPr>
              <w:t>investuoti į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F74D7">
              <w:rPr>
                <w:rFonts w:ascii="Times New Roman" w:hAnsi="Times New Roman" w:cs="Times New Roman"/>
              </w:rPr>
              <w:t>ugdymo(</w:t>
            </w:r>
            <w:proofErr w:type="spellStart"/>
            <w:r w:rsidRPr="008F74D7">
              <w:rPr>
                <w:rFonts w:ascii="Times New Roman" w:hAnsi="Times New Roman" w:cs="Times New Roman"/>
              </w:rPr>
              <w:t>si</w:t>
            </w:r>
            <w:proofErr w:type="spellEnd"/>
            <w:r w:rsidRPr="008F74D7">
              <w:rPr>
                <w:rFonts w:ascii="Times New Roman" w:hAnsi="Times New Roman" w:cs="Times New Roman"/>
              </w:rPr>
              <w:t>) aplinkų atnaujinimą, modernizavimą, siekiant ne tik pagerinti mokytojų darbo ir mokinių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F74D7">
              <w:rPr>
                <w:rFonts w:ascii="Times New Roman" w:hAnsi="Times New Roman" w:cs="Times New Roman"/>
              </w:rPr>
              <w:t>mokymosi sąlygas, bet ir užtikrinti kompetencijomis grįsto ugdymo organizavimo galimybes moderniose,</w:t>
            </w:r>
            <w:r w:rsidRPr="008F74D7">
              <w:rPr>
                <w:rFonts w:ascii="Times New Roman" w:hAnsi="Times New Roman" w:cs="Times New Roman"/>
              </w:rPr>
              <w:br/>
              <w:t>šiuolaikiniam ugdymui keliamus reikalavimus atitinkančiose aplinkose.</w:t>
            </w:r>
          </w:p>
        </w:tc>
        <w:tc>
          <w:tcPr>
            <w:tcW w:w="4394" w:type="dxa"/>
          </w:tcPr>
          <w:p w14:paraId="5E53C246" w14:textId="77777777" w:rsidR="00D87587" w:rsidRDefault="008F74D7" w:rsidP="00D875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Su vertinimo išvadomis supažindinti Kazlų Rūdos savivaldybės tarybos Švietimo komitetą.</w:t>
            </w:r>
          </w:p>
          <w:p w14:paraId="2C466F69" w14:textId="77777777" w:rsidR="008F74D7" w:rsidRDefault="008F74D7" w:rsidP="00D875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Plėtoti ugdymo erdvių modernizavimą per TŪM programą (technologijų laboratorijos įrengimas, aktyvaus poilsio erdvių bei mokytojų darbo vietų sukūrimas)</w:t>
            </w:r>
            <w:r w:rsidR="0049200D">
              <w:rPr>
                <w:rFonts w:ascii="Times New Roman" w:hAnsi="Times New Roman" w:cs="Times New Roman"/>
              </w:rPr>
              <w:t>;</w:t>
            </w:r>
          </w:p>
          <w:p w14:paraId="6694DC65" w14:textId="6721A37D" w:rsidR="0049200D" w:rsidRPr="00D87587" w:rsidRDefault="0049200D" w:rsidP="00D875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Vykdyti ugdymo turinio atnaujinimo / programų ir</w:t>
            </w:r>
            <w:r w:rsidRPr="008F74D7">
              <w:rPr>
                <w:rFonts w:ascii="Times New Roman" w:hAnsi="Times New Roman" w:cs="Times New Roman"/>
              </w:rPr>
              <w:t xml:space="preserve"> kompetencijomis grįsto</w:t>
            </w:r>
            <w:r>
              <w:rPr>
                <w:rFonts w:ascii="Times New Roman" w:hAnsi="Times New Roman" w:cs="Times New Roman"/>
              </w:rPr>
              <w:t xml:space="preserve"> ugdymo organizavimo / pamokų stebėseną.</w:t>
            </w:r>
          </w:p>
        </w:tc>
        <w:tc>
          <w:tcPr>
            <w:tcW w:w="4678" w:type="dxa"/>
          </w:tcPr>
          <w:p w14:paraId="14096AE8" w14:textId="300F1BFF" w:rsidR="00D10E12" w:rsidRDefault="00D10E12" w:rsidP="00D10E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Švietimo, kultūros ir sporto skyrius, </w:t>
            </w:r>
          </w:p>
          <w:p w14:paraId="4857152E" w14:textId="3D98F581" w:rsidR="00D10E12" w:rsidRDefault="00D10E12" w:rsidP="00D10E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Ina Živatkauskienė</w:t>
            </w:r>
          </w:p>
          <w:p w14:paraId="56117112" w14:textId="77777777" w:rsidR="00D10E12" w:rsidRDefault="00D10E12" w:rsidP="008F74D7">
            <w:pPr>
              <w:rPr>
                <w:rFonts w:ascii="Times New Roman" w:hAnsi="Times New Roman" w:cs="Times New Roman"/>
              </w:rPr>
            </w:pPr>
          </w:p>
          <w:p w14:paraId="6FAA11AE" w14:textId="495ED4AB" w:rsidR="0049200D" w:rsidRDefault="008F74D7" w:rsidP="008F7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Kazlų Rūdos savivaldybės </w:t>
            </w:r>
            <w:r w:rsidR="0049200D">
              <w:rPr>
                <w:rFonts w:ascii="Times New Roman" w:hAnsi="Times New Roman" w:cs="Times New Roman"/>
              </w:rPr>
              <w:t xml:space="preserve">taryba </w:t>
            </w:r>
          </w:p>
          <w:p w14:paraId="27607BF0" w14:textId="66EE7972" w:rsidR="0049200D" w:rsidRDefault="00D10E12" w:rsidP="004920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Kazlų Rūdos savivaldybės administracija</w:t>
            </w:r>
          </w:p>
          <w:p w14:paraId="7421ED96" w14:textId="77777777" w:rsidR="00D10E12" w:rsidRDefault="00D10E12" w:rsidP="008F74D7">
            <w:pPr>
              <w:rPr>
                <w:rFonts w:ascii="Times New Roman" w:hAnsi="Times New Roman" w:cs="Times New Roman"/>
              </w:rPr>
            </w:pPr>
          </w:p>
          <w:p w14:paraId="46E62A9F" w14:textId="77777777" w:rsidR="00D10E12" w:rsidRDefault="00D10E12" w:rsidP="00D10E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Švietimo, kultūros ir sporto skyrius, </w:t>
            </w:r>
          </w:p>
          <w:p w14:paraId="4769F4EE" w14:textId="41DCE364" w:rsidR="00D10E12" w:rsidRDefault="00D10E12" w:rsidP="008F7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Ina Živatkauskienė;</w:t>
            </w:r>
          </w:p>
          <w:p w14:paraId="12B1BB52" w14:textId="520C4500" w:rsidR="008F74D7" w:rsidRDefault="008F74D7" w:rsidP="008F7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Kazlų Rūdos Kazio Griniaus gimnazijos  </w:t>
            </w:r>
            <w:r w:rsidR="0049200D">
              <w:rPr>
                <w:rFonts w:ascii="Times New Roman" w:hAnsi="Times New Roman" w:cs="Times New Roman"/>
              </w:rPr>
              <w:t>administracija</w:t>
            </w:r>
            <w:r w:rsidR="00D10E12">
              <w:rPr>
                <w:rFonts w:ascii="Times New Roman" w:hAnsi="Times New Roman" w:cs="Times New Roman"/>
              </w:rPr>
              <w:t>.</w:t>
            </w:r>
          </w:p>
          <w:p w14:paraId="77D8000E" w14:textId="77777777" w:rsidR="00D87587" w:rsidRPr="00D87587" w:rsidRDefault="00D87587" w:rsidP="008F74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786A8827" w14:textId="23722492" w:rsidR="00D10E12" w:rsidRDefault="00D10E12" w:rsidP="00D875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Iki 2022-10-24</w:t>
            </w:r>
          </w:p>
          <w:p w14:paraId="65E83B81" w14:textId="77777777" w:rsidR="00D10E12" w:rsidRDefault="00D10E12" w:rsidP="00D87587">
            <w:pPr>
              <w:rPr>
                <w:rFonts w:ascii="Times New Roman" w:hAnsi="Times New Roman" w:cs="Times New Roman"/>
              </w:rPr>
            </w:pPr>
          </w:p>
          <w:p w14:paraId="38DF7092" w14:textId="77777777" w:rsidR="00D10E12" w:rsidRDefault="00D10E12" w:rsidP="00D87587">
            <w:pPr>
              <w:rPr>
                <w:rFonts w:ascii="Times New Roman" w:hAnsi="Times New Roman" w:cs="Times New Roman"/>
              </w:rPr>
            </w:pPr>
          </w:p>
          <w:p w14:paraId="43A72F57" w14:textId="77777777" w:rsidR="00D87587" w:rsidRDefault="008F74D7" w:rsidP="00D875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Iki 2025-09</w:t>
            </w:r>
          </w:p>
          <w:p w14:paraId="661A7D02" w14:textId="77777777" w:rsidR="00D10E12" w:rsidRDefault="00D10E12" w:rsidP="00D87587">
            <w:pPr>
              <w:rPr>
                <w:rFonts w:ascii="Times New Roman" w:hAnsi="Times New Roman" w:cs="Times New Roman"/>
              </w:rPr>
            </w:pPr>
          </w:p>
          <w:p w14:paraId="6399062F" w14:textId="77777777" w:rsidR="00D10E12" w:rsidRDefault="00D10E12" w:rsidP="00D87587">
            <w:pPr>
              <w:rPr>
                <w:rFonts w:ascii="Times New Roman" w:hAnsi="Times New Roman" w:cs="Times New Roman"/>
              </w:rPr>
            </w:pPr>
          </w:p>
          <w:p w14:paraId="0EC0CB0F" w14:textId="77777777" w:rsidR="00D10E12" w:rsidRDefault="00D10E12" w:rsidP="00D87587">
            <w:pPr>
              <w:rPr>
                <w:rFonts w:ascii="Times New Roman" w:hAnsi="Times New Roman" w:cs="Times New Roman"/>
              </w:rPr>
            </w:pPr>
          </w:p>
          <w:p w14:paraId="34871279" w14:textId="00114063" w:rsidR="00D10E12" w:rsidRPr="00D87587" w:rsidRDefault="00D10E12" w:rsidP="00D875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Iki 2023-06</w:t>
            </w:r>
          </w:p>
        </w:tc>
      </w:tr>
    </w:tbl>
    <w:p w14:paraId="59F48317" w14:textId="7116B080" w:rsidR="00D87587" w:rsidRDefault="0049200D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>
        <w:rPr>
          <w:rFonts w:ascii="Times New Roman" w:hAnsi="Times New Roman" w:cs="Times New Roman"/>
          <w:b/>
          <w:bCs/>
        </w:rPr>
        <w:t xml:space="preserve">(Išorinio vertinimo ekspertų įvertinimas </w:t>
      </w:r>
      <w:r w:rsidR="00B43F90">
        <w:rPr>
          <w:rFonts w:ascii="Times New Roman" w:hAnsi="Times New Roman" w:cs="Times New Roman"/>
          <w:b/>
          <w:bCs/>
        </w:rPr>
        <w:t>26</w:t>
      </w:r>
      <w:r>
        <w:rPr>
          <w:rFonts w:ascii="Times New Roman" w:hAnsi="Times New Roman" w:cs="Times New Roman"/>
          <w:b/>
          <w:bCs/>
        </w:rPr>
        <w:t xml:space="preserve"> bal</w:t>
      </w:r>
      <w:r w:rsidR="00B43F90">
        <w:rPr>
          <w:rFonts w:ascii="Times New Roman" w:hAnsi="Times New Roman" w:cs="Times New Roman"/>
          <w:b/>
          <w:bCs/>
        </w:rPr>
        <w:t>ai</w:t>
      </w:r>
      <w:r>
        <w:rPr>
          <w:rFonts w:ascii="Times New Roman" w:hAnsi="Times New Roman" w:cs="Times New Roman"/>
          <w:b/>
          <w:bCs/>
        </w:rPr>
        <w:t xml:space="preserve"> iš</w:t>
      </w:r>
      <w:r w:rsidR="00B43F90">
        <w:rPr>
          <w:rFonts w:ascii="Times New Roman" w:hAnsi="Times New Roman" w:cs="Times New Roman"/>
          <w:b/>
          <w:bCs/>
        </w:rPr>
        <w:t xml:space="preserve"> 27</w:t>
      </w:r>
      <w:r>
        <w:rPr>
          <w:rFonts w:ascii="Times New Roman" w:hAnsi="Times New Roman" w:cs="Times New Roman"/>
          <w:b/>
          <w:bCs/>
        </w:rPr>
        <w:t>)</w:t>
      </w:r>
    </w:p>
    <w:p w14:paraId="418983AF" w14:textId="3BA8F6FF" w:rsidR="00D87587" w:rsidRPr="00D87587" w:rsidRDefault="0049200D" w:rsidP="00B43F9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______________________________________________</w:t>
      </w:r>
    </w:p>
    <w:sectPr w:rsidR="00D87587" w:rsidRPr="00D87587" w:rsidSect="00D87587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284A67"/>
    <w:multiLevelType w:val="hybridMultilevel"/>
    <w:tmpl w:val="35C8A602"/>
    <w:lvl w:ilvl="0" w:tplc="67827BAE">
      <w:start w:val="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D42110"/>
    <w:multiLevelType w:val="hybridMultilevel"/>
    <w:tmpl w:val="963E6046"/>
    <w:lvl w:ilvl="0" w:tplc="7688C0BC">
      <w:start w:val="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DE1727"/>
    <w:multiLevelType w:val="hybridMultilevel"/>
    <w:tmpl w:val="8DD6F36A"/>
    <w:lvl w:ilvl="0" w:tplc="9FAAC7B2">
      <w:start w:val="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A82C0C"/>
    <w:multiLevelType w:val="hybridMultilevel"/>
    <w:tmpl w:val="F952734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0326294">
    <w:abstractNumId w:val="3"/>
  </w:num>
  <w:num w:numId="2" w16cid:durableId="448814795">
    <w:abstractNumId w:val="2"/>
  </w:num>
  <w:num w:numId="3" w16cid:durableId="287320164">
    <w:abstractNumId w:val="0"/>
  </w:num>
  <w:num w:numId="4" w16cid:durableId="7300792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587"/>
    <w:rsid w:val="0049200D"/>
    <w:rsid w:val="008F74D7"/>
    <w:rsid w:val="00B43F90"/>
    <w:rsid w:val="00CE5243"/>
    <w:rsid w:val="00D10E12"/>
    <w:rsid w:val="00D87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C0938"/>
  <w15:chartTrackingRefBased/>
  <w15:docId w15:val="{4DE0AB9A-6FD1-4824-ABE6-B8E7C06AA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D875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D87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1539</Words>
  <Characters>878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Švietimo skyrius</dc:creator>
  <cp:keywords/>
  <dc:description/>
  <cp:lastModifiedBy>Švietimo skyrius</cp:lastModifiedBy>
  <cp:revision>4</cp:revision>
  <dcterms:created xsi:type="dcterms:W3CDTF">2022-10-19T12:49:00Z</dcterms:created>
  <dcterms:modified xsi:type="dcterms:W3CDTF">2023-03-28T08:29:00Z</dcterms:modified>
</cp:coreProperties>
</file>